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 xml:space="preserve">Praca 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</w:rPr>
        <w:t>„Ś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s-ES_tradnl"/>
        </w:rPr>
        <w:t>mier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</w:rPr>
        <w:t xml:space="preserve">ć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>Lumumby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</w:rPr>
        <w:t xml:space="preserve">”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>z 2021 roku autorstwa Lucie Kamuswekery, wykonany technik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</w:rPr>
        <w:t xml:space="preserve">ą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</w:rPr>
        <w:t>haftu na tkaninie.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</w:rPr>
        <w:t>Jedna z dw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ch obecnych na wystawie prac autorstwa Lucie Kamuswekera ma wyj</w:t>
      </w:r>
      <w:r>
        <w:rPr>
          <w:rFonts w:ascii="Calibri" w:hAnsi="Calibri" w:hint="default"/>
          <w:sz w:val="26"/>
          <w:szCs w:val="26"/>
          <w:u w:color="000000"/>
          <w:rtl w:val="0"/>
        </w:rPr>
        <w:t>ą</w:t>
      </w:r>
      <w:r>
        <w:rPr>
          <w:rFonts w:ascii="Calibri" w:hAnsi="Calibri"/>
          <w:sz w:val="26"/>
          <w:szCs w:val="26"/>
          <w:u w:color="000000"/>
          <w:rtl w:val="0"/>
        </w:rPr>
        <w:t>tkowy charakter. Lucie jest jedyn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ą </w:t>
      </w:r>
      <w:r>
        <w:rPr>
          <w:rFonts w:ascii="Calibri" w:hAnsi="Calibri"/>
          <w:sz w:val="26"/>
          <w:szCs w:val="26"/>
          <w:u w:color="000000"/>
          <w:rtl w:val="0"/>
        </w:rPr>
        <w:t>kobiet</w:t>
      </w:r>
      <w:r>
        <w:rPr>
          <w:rFonts w:ascii="Calibri" w:hAnsi="Calibri" w:hint="default"/>
          <w:sz w:val="26"/>
          <w:szCs w:val="26"/>
          <w:u w:color="000000"/>
          <w:rtl w:val="0"/>
        </w:rPr>
        <w:t>ą</w:t>
      </w:r>
      <w:r>
        <w:rPr>
          <w:rFonts w:ascii="Calibri" w:hAnsi="Calibri"/>
          <w:sz w:val="26"/>
          <w:szCs w:val="26"/>
          <w:u w:color="000000"/>
          <w:rtl w:val="0"/>
        </w:rPr>
        <w:t>, kt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rej prace obecne s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ą </w:t>
      </w:r>
      <w:r>
        <w:rPr>
          <w:rFonts w:ascii="Calibri" w:hAnsi="Calibri"/>
          <w:sz w:val="26"/>
          <w:szCs w:val="26"/>
          <w:u w:color="000000"/>
          <w:rtl w:val="0"/>
        </w:rPr>
        <w:t xml:space="preserve">na wystawie.  </w:t>
      </w:r>
      <w:r>
        <w:rPr>
          <w:rFonts w:ascii="Calibri" w:hAnsi="Calibri" w:hint="default"/>
          <w:sz w:val="26"/>
          <w:szCs w:val="26"/>
          <w:u w:color="000000"/>
          <w:rtl w:val="0"/>
        </w:rPr>
        <w:t>„Ś</w:t>
      </w:r>
      <w:r>
        <w:rPr>
          <w:rFonts w:ascii="Calibri" w:hAnsi="Calibri"/>
          <w:sz w:val="26"/>
          <w:szCs w:val="26"/>
          <w:u w:color="000000"/>
          <w:rtl w:val="0"/>
          <w:lang w:val="es-ES_tradnl"/>
        </w:rPr>
        <w:t>mier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ć </w:t>
      </w:r>
      <w:r>
        <w:rPr>
          <w:rFonts w:ascii="Calibri" w:hAnsi="Calibri"/>
          <w:sz w:val="26"/>
          <w:szCs w:val="26"/>
          <w:u w:color="000000"/>
          <w:rtl w:val="0"/>
        </w:rPr>
        <w:t>Lumumby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” </w:t>
      </w:r>
      <w:r>
        <w:rPr>
          <w:rFonts w:ascii="Calibri" w:hAnsi="Calibri"/>
          <w:sz w:val="26"/>
          <w:szCs w:val="26"/>
          <w:u w:color="000000"/>
          <w:rtl w:val="0"/>
        </w:rPr>
        <w:t>to nie malarstwo, ale dzie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o wyszywane na tkaninie. Wielopostaciowe przedstawienie sk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ada si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ę </w:t>
      </w:r>
      <w:r>
        <w:rPr>
          <w:rFonts w:ascii="Calibri" w:hAnsi="Calibri"/>
          <w:sz w:val="26"/>
          <w:szCs w:val="26"/>
          <w:u w:color="000000"/>
          <w:rtl w:val="0"/>
        </w:rPr>
        <w:t>z kilku odr</w:t>
      </w:r>
      <w:r>
        <w:rPr>
          <w:rFonts w:ascii="Calibri" w:hAnsi="Calibri" w:hint="default"/>
          <w:sz w:val="26"/>
          <w:szCs w:val="26"/>
          <w:u w:color="000000"/>
          <w:rtl w:val="0"/>
        </w:rPr>
        <w:t>ę</w:t>
      </w:r>
      <w:r>
        <w:rPr>
          <w:rFonts w:ascii="Calibri" w:hAnsi="Calibri"/>
          <w:sz w:val="26"/>
          <w:szCs w:val="26"/>
          <w:u w:color="000000"/>
          <w:rtl w:val="0"/>
        </w:rPr>
        <w:t>bnych scen, kt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re tworz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ą </w:t>
      </w:r>
      <w:r>
        <w:rPr>
          <w:rFonts w:ascii="Calibri" w:hAnsi="Calibri"/>
          <w:sz w:val="26"/>
          <w:szCs w:val="26"/>
          <w:u w:color="000000"/>
          <w:rtl w:val="0"/>
        </w:rPr>
        <w:t>opowie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ść </w:t>
      </w:r>
      <w:r>
        <w:rPr>
          <w:rFonts w:ascii="Calibri" w:hAnsi="Calibri"/>
          <w:sz w:val="26"/>
          <w:szCs w:val="26"/>
          <w:u w:color="000000"/>
          <w:rtl w:val="0"/>
        </w:rPr>
        <w:t xml:space="preserve">o </w:t>
      </w:r>
      <w:r>
        <w:rPr>
          <w:rFonts w:ascii="Calibri" w:hAnsi="Calibri" w:hint="default"/>
          <w:sz w:val="26"/>
          <w:szCs w:val="26"/>
          <w:u w:color="000000"/>
          <w:rtl w:val="0"/>
        </w:rPr>
        <w:t>ś</w:t>
      </w:r>
      <w:r>
        <w:rPr>
          <w:rFonts w:ascii="Calibri" w:hAnsi="Calibri"/>
          <w:sz w:val="26"/>
          <w:szCs w:val="26"/>
          <w:u w:color="000000"/>
          <w:rtl w:val="0"/>
        </w:rPr>
        <w:t>mierci Patrice</w:t>
      </w:r>
      <w:r>
        <w:rPr>
          <w:rFonts w:ascii="Arial Unicode MS" w:hAnsi="Arial Unicode MS" w:hint="default"/>
          <w:sz w:val="26"/>
          <w:szCs w:val="26"/>
          <w:u w:color="000000"/>
          <w:rtl w:val="1"/>
        </w:rPr>
        <w:t>’</w:t>
      </w:r>
      <w:r>
        <w:rPr>
          <w:rFonts w:ascii="Calibri" w:hAnsi="Calibri"/>
          <w:sz w:val="26"/>
          <w:szCs w:val="26"/>
          <w:u w:color="000000"/>
          <w:rtl w:val="0"/>
        </w:rPr>
        <w:t>a Lumumby. Na ciemnobe</w:t>
      </w:r>
      <w:r>
        <w:rPr>
          <w:rFonts w:ascii="Calibri" w:hAnsi="Calibri" w:hint="default"/>
          <w:sz w:val="26"/>
          <w:szCs w:val="26"/>
          <w:u w:color="000000"/>
          <w:rtl w:val="0"/>
        </w:rPr>
        <w:t>ż</w:t>
      </w:r>
      <w:r>
        <w:rPr>
          <w:rFonts w:ascii="Calibri" w:hAnsi="Calibri"/>
          <w:sz w:val="26"/>
          <w:szCs w:val="26"/>
          <w:u w:color="000000"/>
          <w:rtl w:val="0"/>
        </w:rPr>
        <w:t>owym tle grubej, jutowej tkaniny, sk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adaj</w:t>
      </w:r>
      <w:r>
        <w:rPr>
          <w:rFonts w:ascii="Calibri" w:hAnsi="Calibri" w:hint="default"/>
          <w:sz w:val="26"/>
          <w:szCs w:val="26"/>
          <w:u w:color="000000"/>
          <w:rtl w:val="0"/>
        </w:rPr>
        <w:t>ą</w:t>
      </w:r>
      <w:r>
        <w:rPr>
          <w:rFonts w:ascii="Calibri" w:hAnsi="Calibri"/>
          <w:sz w:val="26"/>
          <w:szCs w:val="26"/>
          <w:u w:color="000000"/>
          <w:rtl w:val="0"/>
        </w:rPr>
        <w:t>cej si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ę </w:t>
      </w:r>
      <w:r>
        <w:rPr>
          <w:rFonts w:ascii="Calibri" w:hAnsi="Calibri"/>
          <w:sz w:val="26"/>
          <w:szCs w:val="26"/>
          <w:u w:color="000000"/>
          <w:rtl w:val="0"/>
        </w:rPr>
        <w:t>z pozszywanych kawa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k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w, grubymi, kolorowymi ni</w:t>
      </w:r>
      <w:r>
        <w:rPr>
          <w:rFonts w:ascii="Calibri" w:hAnsi="Calibri" w:hint="default"/>
          <w:sz w:val="26"/>
          <w:szCs w:val="26"/>
          <w:u w:color="000000"/>
          <w:rtl w:val="0"/>
        </w:rPr>
        <w:t>ć</w:t>
      </w:r>
      <w:r>
        <w:rPr>
          <w:rFonts w:ascii="Calibri" w:hAnsi="Calibri"/>
          <w:sz w:val="26"/>
          <w:szCs w:val="26"/>
          <w:u w:color="000000"/>
          <w:rtl w:val="0"/>
        </w:rPr>
        <w:t>mi wyszyto poszczeg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lne sceny. Widzimy polityczn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ą </w:t>
      </w:r>
      <w:r>
        <w:rPr>
          <w:rFonts w:ascii="Calibri" w:hAnsi="Calibri"/>
          <w:sz w:val="26"/>
          <w:szCs w:val="26"/>
          <w:u w:color="000000"/>
          <w:rtl w:val="0"/>
        </w:rPr>
        <w:t>dzia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alno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ść </w:t>
      </w:r>
      <w:r>
        <w:rPr>
          <w:rFonts w:ascii="Calibri" w:hAnsi="Calibri"/>
          <w:sz w:val="26"/>
          <w:szCs w:val="26"/>
          <w:u w:color="000000"/>
          <w:rtl w:val="0"/>
        </w:rPr>
        <w:t>Lumumby, pierwszego premiera Demokratycznej Republiki Konga. W prawym dolnym rogu autorka przedstawi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a ucieczk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ę </w:t>
      </w:r>
      <w:r>
        <w:rPr>
          <w:rFonts w:ascii="Calibri" w:hAnsi="Calibri"/>
          <w:sz w:val="26"/>
          <w:szCs w:val="26"/>
          <w:u w:color="000000"/>
          <w:rtl w:val="0"/>
        </w:rPr>
        <w:t>Lumumby przed prze</w:t>
      </w:r>
      <w:r>
        <w:rPr>
          <w:rFonts w:ascii="Calibri" w:hAnsi="Calibri" w:hint="default"/>
          <w:sz w:val="26"/>
          <w:szCs w:val="26"/>
          <w:u w:color="000000"/>
          <w:rtl w:val="0"/>
        </w:rPr>
        <w:t>ś</w:t>
      </w:r>
      <w:r>
        <w:rPr>
          <w:rFonts w:ascii="Calibri" w:hAnsi="Calibri"/>
          <w:sz w:val="26"/>
          <w:szCs w:val="26"/>
          <w:u w:color="000000"/>
          <w:rtl w:val="0"/>
        </w:rPr>
        <w:t>ladowcami. Szczeg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lnie interesuj</w:t>
      </w:r>
      <w:r>
        <w:rPr>
          <w:rFonts w:ascii="Calibri" w:hAnsi="Calibri" w:hint="default"/>
          <w:sz w:val="26"/>
          <w:szCs w:val="26"/>
          <w:u w:color="000000"/>
          <w:rtl w:val="0"/>
        </w:rPr>
        <w:t>ą</w:t>
      </w:r>
      <w:r>
        <w:rPr>
          <w:rFonts w:ascii="Calibri" w:hAnsi="Calibri"/>
          <w:sz w:val="26"/>
          <w:szCs w:val="26"/>
          <w:u w:color="000000"/>
          <w:rtl w:val="0"/>
        </w:rPr>
        <w:t>ce jest przedstawienie kobiety z dzieckiem w prawym g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rnym rogu. Kobieta ubrana w ciemn</w:t>
      </w:r>
      <w:r>
        <w:rPr>
          <w:rFonts w:ascii="Calibri" w:hAnsi="Calibri" w:hint="default"/>
          <w:sz w:val="26"/>
          <w:szCs w:val="26"/>
          <w:u w:color="000000"/>
          <w:rtl w:val="0"/>
        </w:rPr>
        <w:t>ą</w:t>
      </w:r>
      <w:r>
        <w:rPr>
          <w:rFonts w:ascii="Calibri" w:hAnsi="Calibri"/>
          <w:sz w:val="26"/>
          <w:szCs w:val="26"/>
          <w:u w:color="000000"/>
          <w:rtl w:val="0"/>
        </w:rPr>
        <w:t>, d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ug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ą </w:t>
      </w:r>
      <w:r>
        <w:rPr>
          <w:rFonts w:ascii="Calibri" w:hAnsi="Calibri"/>
          <w:sz w:val="26"/>
          <w:szCs w:val="26"/>
          <w:u w:color="000000"/>
          <w:rtl w:val="0"/>
        </w:rPr>
        <w:t>sukni</w:t>
      </w:r>
      <w:r>
        <w:rPr>
          <w:rFonts w:ascii="Calibri" w:hAnsi="Calibri" w:hint="default"/>
          <w:sz w:val="26"/>
          <w:szCs w:val="26"/>
          <w:u w:color="000000"/>
          <w:rtl w:val="0"/>
        </w:rPr>
        <w:t>ę</w:t>
      </w:r>
      <w:r>
        <w:rPr>
          <w:rFonts w:ascii="Calibri" w:hAnsi="Calibri"/>
          <w:sz w:val="26"/>
          <w:szCs w:val="26"/>
          <w:u w:color="000000"/>
          <w:rtl w:val="0"/>
        </w:rPr>
        <w:t>, na g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owie nosi r</w:t>
      </w:r>
      <w:r>
        <w:rPr>
          <w:rFonts w:ascii="Calibri" w:hAnsi="Calibri" w:hint="default"/>
          <w:sz w:val="26"/>
          <w:szCs w:val="26"/>
          <w:u w:color="000000"/>
          <w:rtl w:val="0"/>
        </w:rPr>
        <w:t>óż</w:t>
      </w:r>
      <w:r>
        <w:rPr>
          <w:rFonts w:ascii="Calibri" w:hAnsi="Calibri"/>
          <w:sz w:val="26"/>
          <w:szCs w:val="26"/>
          <w:u w:color="000000"/>
          <w:rtl w:val="0"/>
        </w:rPr>
        <w:t>owy turban. Trzyma za r</w:t>
      </w:r>
      <w:r>
        <w:rPr>
          <w:rFonts w:ascii="Calibri" w:hAnsi="Calibri" w:hint="default"/>
          <w:sz w:val="26"/>
          <w:szCs w:val="26"/>
          <w:u w:color="000000"/>
          <w:rtl w:val="0"/>
        </w:rPr>
        <w:t>ę</w:t>
      </w:r>
      <w:r>
        <w:rPr>
          <w:rFonts w:ascii="Calibri" w:hAnsi="Calibri"/>
          <w:sz w:val="26"/>
          <w:szCs w:val="26"/>
          <w:u w:color="000000"/>
          <w:rtl w:val="0"/>
        </w:rPr>
        <w:t>k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ę </w:t>
      </w:r>
      <w:r>
        <w:rPr>
          <w:rFonts w:ascii="Calibri" w:hAnsi="Calibri"/>
          <w:sz w:val="26"/>
          <w:szCs w:val="26"/>
          <w:u w:color="000000"/>
          <w:rtl w:val="0"/>
        </w:rPr>
        <w:t>dziecko w r</w:t>
      </w:r>
      <w:r>
        <w:rPr>
          <w:rFonts w:ascii="Calibri" w:hAnsi="Calibri" w:hint="default"/>
          <w:sz w:val="26"/>
          <w:szCs w:val="26"/>
          <w:u w:color="000000"/>
          <w:rtl w:val="0"/>
        </w:rPr>
        <w:t>óż</w:t>
      </w:r>
      <w:r>
        <w:rPr>
          <w:rFonts w:ascii="Calibri" w:hAnsi="Calibri"/>
          <w:sz w:val="26"/>
          <w:szCs w:val="26"/>
          <w:u w:color="000000"/>
          <w:rtl w:val="0"/>
        </w:rPr>
        <w:t>owym ubraniu. Dodanie kobiecej perspektywy w opowie</w:t>
      </w:r>
      <w:r>
        <w:rPr>
          <w:rFonts w:ascii="Calibri" w:hAnsi="Calibri" w:hint="default"/>
          <w:sz w:val="26"/>
          <w:szCs w:val="26"/>
          <w:u w:color="000000"/>
          <w:rtl w:val="0"/>
        </w:rPr>
        <w:t>ś</w:t>
      </w:r>
      <w:r>
        <w:rPr>
          <w:rFonts w:ascii="Calibri" w:hAnsi="Calibri"/>
          <w:sz w:val="26"/>
          <w:szCs w:val="26"/>
          <w:u w:color="000000"/>
          <w:rtl w:val="0"/>
        </w:rPr>
        <w:t>ci o wydarzeniach politycznych podkre</w:t>
      </w:r>
      <w:r>
        <w:rPr>
          <w:rFonts w:ascii="Calibri" w:hAnsi="Calibri" w:hint="default"/>
          <w:sz w:val="26"/>
          <w:szCs w:val="26"/>
          <w:u w:color="000000"/>
          <w:rtl w:val="0"/>
        </w:rPr>
        <w:t>ś</w:t>
      </w:r>
      <w:r>
        <w:rPr>
          <w:rFonts w:ascii="Calibri" w:hAnsi="Calibri"/>
          <w:sz w:val="26"/>
          <w:szCs w:val="26"/>
          <w:u w:color="000000"/>
          <w:rtl w:val="0"/>
        </w:rPr>
        <w:t xml:space="preserve">la fakt, </w:t>
      </w:r>
      <w:r>
        <w:rPr>
          <w:rFonts w:ascii="Calibri" w:hAnsi="Calibri" w:hint="default"/>
          <w:sz w:val="26"/>
          <w:szCs w:val="26"/>
          <w:u w:color="000000"/>
          <w:rtl w:val="0"/>
        </w:rPr>
        <w:t>ż</w:t>
      </w:r>
      <w:r>
        <w:rPr>
          <w:rFonts w:ascii="Calibri" w:hAnsi="Calibri"/>
          <w:sz w:val="26"/>
          <w:szCs w:val="26"/>
          <w:u w:color="000000"/>
          <w:rtl w:val="0"/>
        </w:rPr>
        <w:t>e zawirowania dziejowe nie by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y wy</w:t>
      </w:r>
      <w:r>
        <w:rPr>
          <w:rFonts w:ascii="Calibri" w:hAnsi="Calibri" w:hint="default"/>
          <w:sz w:val="26"/>
          <w:szCs w:val="26"/>
          <w:u w:color="000000"/>
          <w:rtl w:val="0"/>
        </w:rPr>
        <w:t>łą</w:t>
      </w:r>
      <w:r>
        <w:rPr>
          <w:rFonts w:ascii="Calibri" w:hAnsi="Calibri"/>
          <w:sz w:val="26"/>
          <w:szCs w:val="26"/>
          <w:u w:color="000000"/>
          <w:rtl w:val="0"/>
        </w:rPr>
        <w:t>cznie m</w:t>
      </w:r>
      <w:r>
        <w:rPr>
          <w:rFonts w:ascii="Calibri" w:hAnsi="Calibri" w:hint="default"/>
          <w:sz w:val="26"/>
          <w:szCs w:val="26"/>
          <w:u w:color="000000"/>
          <w:rtl w:val="0"/>
        </w:rPr>
        <w:t>ę</w:t>
      </w:r>
      <w:r>
        <w:rPr>
          <w:rFonts w:ascii="Calibri" w:hAnsi="Calibri"/>
          <w:sz w:val="26"/>
          <w:szCs w:val="26"/>
          <w:u w:color="000000"/>
          <w:rtl w:val="0"/>
        </w:rPr>
        <w:t>sk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ą </w:t>
      </w:r>
      <w:r>
        <w:rPr>
          <w:rFonts w:ascii="Calibri" w:hAnsi="Calibri"/>
          <w:sz w:val="26"/>
          <w:szCs w:val="26"/>
          <w:u w:color="000000"/>
          <w:rtl w:val="0"/>
        </w:rPr>
        <w:t>spraw</w:t>
      </w:r>
      <w:r>
        <w:rPr>
          <w:rFonts w:ascii="Calibri" w:hAnsi="Calibri" w:hint="default"/>
          <w:sz w:val="26"/>
          <w:szCs w:val="26"/>
          <w:u w:color="000000"/>
          <w:rtl w:val="0"/>
        </w:rPr>
        <w:t>ą</w:t>
      </w:r>
      <w:r>
        <w:rPr>
          <w:rFonts w:ascii="Calibri" w:hAnsi="Calibri"/>
          <w:sz w:val="26"/>
          <w:szCs w:val="26"/>
          <w:u w:color="000000"/>
          <w:rtl w:val="0"/>
        </w:rPr>
        <w:t xml:space="preserve">, mimo </w:t>
      </w:r>
      <w:r>
        <w:rPr>
          <w:rFonts w:ascii="Calibri" w:hAnsi="Calibri" w:hint="default"/>
          <w:sz w:val="26"/>
          <w:szCs w:val="26"/>
          <w:u w:color="000000"/>
          <w:rtl w:val="0"/>
        </w:rPr>
        <w:t>ż</w:t>
      </w:r>
      <w:r>
        <w:rPr>
          <w:rFonts w:ascii="Calibri" w:hAnsi="Calibri"/>
          <w:sz w:val="26"/>
          <w:szCs w:val="26"/>
          <w:u w:color="000000"/>
          <w:rtl w:val="0"/>
        </w:rPr>
        <w:t>e w tradycyjnych przekazach cz</w:t>
      </w:r>
      <w:r>
        <w:rPr>
          <w:rFonts w:ascii="Calibri" w:hAnsi="Calibri" w:hint="default"/>
          <w:sz w:val="26"/>
          <w:szCs w:val="26"/>
          <w:u w:color="000000"/>
          <w:rtl w:val="0"/>
        </w:rPr>
        <w:t>ę</w:t>
      </w:r>
      <w:r>
        <w:rPr>
          <w:rFonts w:ascii="Calibri" w:hAnsi="Calibri"/>
          <w:sz w:val="26"/>
          <w:szCs w:val="26"/>
          <w:u w:color="000000"/>
          <w:rtl w:val="0"/>
        </w:rPr>
        <w:t>sto tak w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a</w:t>
      </w:r>
      <w:r>
        <w:rPr>
          <w:rFonts w:ascii="Calibri" w:hAnsi="Calibri" w:hint="default"/>
          <w:sz w:val="26"/>
          <w:szCs w:val="26"/>
          <w:u w:color="000000"/>
          <w:rtl w:val="0"/>
        </w:rPr>
        <w:t>ś</w:t>
      </w:r>
      <w:r>
        <w:rPr>
          <w:rFonts w:ascii="Calibri" w:hAnsi="Calibri"/>
          <w:sz w:val="26"/>
          <w:szCs w:val="26"/>
          <w:u w:color="000000"/>
          <w:rtl w:val="0"/>
        </w:rPr>
        <w:t>nie si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ę </w:t>
      </w:r>
      <w:r>
        <w:rPr>
          <w:rFonts w:ascii="Calibri" w:hAnsi="Calibri"/>
          <w:sz w:val="26"/>
          <w:szCs w:val="26"/>
          <w:u w:color="000000"/>
          <w:rtl w:val="0"/>
        </w:rPr>
        <w:t>je przedstawia. Innym intryguj</w:t>
      </w:r>
      <w:r>
        <w:rPr>
          <w:rFonts w:ascii="Calibri" w:hAnsi="Calibri" w:hint="default"/>
          <w:sz w:val="26"/>
          <w:szCs w:val="26"/>
          <w:u w:color="000000"/>
          <w:rtl w:val="0"/>
        </w:rPr>
        <w:t>ą</w:t>
      </w:r>
      <w:r>
        <w:rPr>
          <w:rFonts w:ascii="Calibri" w:hAnsi="Calibri"/>
          <w:sz w:val="26"/>
          <w:szCs w:val="26"/>
          <w:u w:color="000000"/>
          <w:rtl w:val="0"/>
        </w:rPr>
        <w:t>cym elementem ca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o</w:t>
      </w:r>
      <w:r>
        <w:rPr>
          <w:rFonts w:ascii="Calibri" w:hAnsi="Calibri" w:hint="default"/>
          <w:sz w:val="26"/>
          <w:szCs w:val="26"/>
          <w:u w:color="000000"/>
          <w:rtl w:val="0"/>
        </w:rPr>
        <w:t>ś</w:t>
      </w:r>
      <w:r>
        <w:rPr>
          <w:rFonts w:ascii="Calibri" w:hAnsi="Calibri"/>
          <w:sz w:val="26"/>
          <w:szCs w:val="26"/>
          <w:u w:color="000000"/>
          <w:rtl w:val="0"/>
        </w:rPr>
        <w:t>ci jest przedstawienie kot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a postawionego na ognisku, obok kt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rego rozgrywa si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ę </w:t>
      </w:r>
      <w:r>
        <w:rPr>
          <w:rFonts w:ascii="Calibri" w:hAnsi="Calibri"/>
          <w:sz w:val="26"/>
          <w:szCs w:val="26"/>
          <w:u w:color="000000"/>
          <w:rtl w:val="0"/>
        </w:rPr>
        <w:t>scena egzekucji Lumumby. Obecno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ść </w:t>
      </w:r>
      <w:r>
        <w:rPr>
          <w:rFonts w:ascii="Calibri" w:hAnsi="Calibri"/>
          <w:sz w:val="26"/>
          <w:szCs w:val="26"/>
          <w:u w:color="000000"/>
          <w:rtl w:val="0"/>
        </w:rPr>
        <w:t>krwi wydobywaj</w:t>
      </w:r>
      <w:r>
        <w:rPr>
          <w:rFonts w:ascii="Calibri" w:hAnsi="Calibri" w:hint="default"/>
          <w:sz w:val="26"/>
          <w:szCs w:val="26"/>
          <w:u w:color="000000"/>
          <w:rtl w:val="0"/>
        </w:rPr>
        <w:t>ą</w:t>
      </w:r>
      <w:r>
        <w:rPr>
          <w:rFonts w:ascii="Calibri" w:hAnsi="Calibri"/>
          <w:sz w:val="26"/>
          <w:szCs w:val="26"/>
          <w:u w:color="000000"/>
          <w:rtl w:val="0"/>
        </w:rPr>
        <w:t>cej si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ę </w:t>
      </w:r>
      <w:r>
        <w:rPr>
          <w:rFonts w:ascii="Calibri" w:hAnsi="Calibri"/>
          <w:sz w:val="26"/>
          <w:szCs w:val="26"/>
          <w:u w:color="000000"/>
          <w:rtl w:val="0"/>
        </w:rPr>
        <w:t>z kot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 xml:space="preserve">a to </w:t>
      </w:r>
      <w:r>
        <w:rPr>
          <w:rFonts w:ascii="Calibri" w:hAnsi="Calibri" w:hint="default"/>
          <w:sz w:val="26"/>
          <w:szCs w:val="26"/>
          <w:u w:color="000000"/>
          <w:rtl w:val="0"/>
        </w:rPr>
        <w:t>ś</w:t>
      </w:r>
      <w:r>
        <w:rPr>
          <w:rFonts w:ascii="Calibri" w:hAnsi="Calibri"/>
          <w:sz w:val="26"/>
          <w:szCs w:val="26"/>
          <w:u w:color="000000"/>
          <w:rtl w:val="0"/>
        </w:rPr>
        <w:t>wiadoma gra z motywem wyst</w:t>
      </w:r>
      <w:r>
        <w:rPr>
          <w:rFonts w:ascii="Calibri" w:hAnsi="Calibri" w:hint="default"/>
          <w:sz w:val="26"/>
          <w:szCs w:val="26"/>
          <w:u w:color="000000"/>
          <w:rtl w:val="0"/>
        </w:rPr>
        <w:t>ę</w:t>
      </w:r>
      <w:r>
        <w:rPr>
          <w:rFonts w:ascii="Calibri" w:hAnsi="Calibri"/>
          <w:sz w:val="26"/>
          <w:szCs w:val="26"/>
          <w:u w:color="000000"/>
          <w:rtl w:val="0"/>
        </w:rPr>
        <w:t>puj</w:t>
      </w:r>
      <w:r>
        <w:rPr>
          <w:rFonts w:ascii="Calibri" w:hAnsi="Calibri" w:hint="default"/>
          <w:sz w:val="26"/>
          <w:szCs w:val="26"/>
          <w:u w:color="000000"/>
          <w:rtl w:val="0"/>
        </w:rPr>
        <w:t>ą</w:t>
      </w:r>
      <w:r>
        <w:rPr>
          <w:rFonts w:ascii="Calibri" w:hAnsi="Calibri"/>
          <w:sz w:val="26"/>
          <w:szCs w:val="26"/>
          <w:u w:color="000000"/>
          <w:rtl w:val="0"/>
        </w:rPr>
        <w:t>cym w stereotypowych opowie</w:t>
      </w:r>
      <w:r>
        <w:rPr>
          <w:rFonts w:ascii="Calibri" w:hAnsi="Calibri" w:hint="default"/>
          <w:sz w:val="26"/>
          <w:szCs w:val="26"/>
          <w:u w:color="000000"/>
          <w:rtl w:val="0"/>
        </w:rPr>
        <w:t>ś</w:t>
      </w:r>
      <w:r>
        <w:rPr>
          <w:rFonts w:ascii="Calibri" w:hAnsi="Calibri"/>
          <w:sz w:val="26"/>
          <w:szCs w:val="26"/>
          <w:u w:color="000000"/>
          <w:rtl w:val="0"/>
        </w:rPr>
        <w:t>ciach o ludo</w:t>
      </w:r>
      <w:r>
        <w:rPr>
          <w:rFonts w:ascii="Calibri" w:hAnsi="Calibri" w:hint="default"/>
          <w:sz w:val="26"/>
          <w:szCs w:val="26"/>
          <w:u w:color="000000"/>
          <w:rtl w:val="0"/>
        </w:rPr>
        <w:t>ż</w:t>
      </w:r>
      <w:r>
        <w:rPr>
          <w:rFonts w:ascii="Calibri" w:hAnsi="Calibri"/>
          <w:sz w:val="26"/>
          <w:szCs w:val="26"/>
          <w:u w:color="000000"/>
          <w:rtl w:val="0"/>
        </w:rPr>
        <w:t>ercach z Afryki. Historie takie mia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y uzasadnia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ć </w:t>
      </w:r>
      <w:r>
        <w:rPr>
          <w:rFonts w:ascii="Calibri" w:hAnsi="Calibri"/>
          <w:sz w:val="26"/>
          <w:szCs w:val="26"/>
          <w:u w:color="000000"/>
          <w:rtl w:val="0"/>
        </w:rPr>
        <w:t>kolonialn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ą </w:t>
      </w:r>
      <w:r>
        <w:rPr>
          <w:rFonts w:ascii="Calibri" w:hAnsi="Calibri"/>
          <w:sz w:val="26"/>
          <w:szCs w:val="26"/>
          <w:u w:color="000000"/>
          <w:rtl w:val="0"/>
        </w:rPr>
        <w:t>dominacj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ę </w:t>
      </w:r>
      <w:r>
        <w:rPr>
          <w:rFonts w:ascii="Calibri" w:hAnsi="Calibri"/>
          <w:sz w:val="26"/>
          <w:szCs w:val="26"/>
          <w:u w:color="000000"/>
          <w:rtl w:val="0"/>
        </w:rPr>
        <w:t>Zachodu.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Tw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rczyni dzie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a na tkaninie wszystkie sceny stworzy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a za pomoc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ą </w:t>
      </w:r>
      <w:r>
        <w:rPr>
          <w:rFonts w:ascii="Calibri" w:hAnsi="Calibri"/>
          <w:sz w:val="26"/>
          <w:szCs w:val="26"/>
          <w:u w:color="000000"/>
          <w:rtl w:val="0"/>
        </w:rPr>
        <w:t>techniki haftu r</w:t>
      </w:r>
      <w:r>
        <w:rPr>
          <w:rFonts w:ascii="Calibri" w:hAnsi="Calibri" w:hint="default"/>
          <w:sz w:val="26"/>
          <w:szCs w:val="26"/>
          <w:u w:color="000000"/>
          <w:rtl w:val="0"/>
        </w:rPr>
        <w:t>ę</w:t>
      </w:r>
      <w:r>
        <w:rPr>
          <w:rFonts w:ascii="Calibri" w:hAnsi="Calibri"/>
          <w:sz w:val="26"/>
          <w:szCs w:val="26"/>
          <w:u w:color="000000"/>
          <w:rtl w:val="0"/>
        </w:rPr>
        <w:t>cznego. Ten spos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b tworzenia jest ho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dem dla tradycyjnie kobiecych sposob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w ekspresji. Osobista pami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ęć </w:t>
      </w:r>
      <w:r>
        <w:rPr>
          <w:rFonts w:ascii="Calibri" w:hAnsi="Calibri"/>
          <w:sz w:val="26"/>
          <w:szCs w:val="26"/>
          <w:u w:color="000000"/>
          <w:rtl w:val="0"/>
        </w:rPr>
        <w:t>o wydarzeniach politycznych zosta</w:t>
      </w:r>
      <w:r>
        <w:rPr>
          <w:rFonts w:ascii="Calibri" w:hAnsi="Calibri" w:hint="default"/>
          <w:sz w:val="26"/>
          <w:szCs w:val="26"/>
          <w:u w:color="000000"/>
          <w:rtl w:val="0"/>
        </w:rPr>
        <w:t>ł</w:t>
      </w:r>
      <w:r>
        <w:rPr>
          <w:rFonts w:ascii="Calibri" w:hAnsi="Calibri"/>
          <w:sz w:val="26"/>
          <w:szCs w:val="26"/>
          <w:u w:color="000000"/>
          <w:rtl w:val="0"/>
        </w:rPr>
        <w:t>a w ten spos</w:t>
      </w:r>
      <w:r>
        <w:rPr>
          <w:rFonts w:ascii="Calibri" w:hAnsi="Calibri" w:hint="default"/>
          <w:sz w:val="26"/>
          <w:szCs w:val="26"/>
          <w:u w:color="000000"/>
          <w:rtl w:val="0"/>
          <w:lang w:val="es-ES_tradnl"/>
        </w:rPr>
        <w:t>ó</w:t>
      </w:r>
      <w:r>
        <w:rPr>
          <w:rFonts w:ascii="Calibri" w:hAnsi="Calibri"/>
          <w:sz w:val="26"/>
          <w:szCs w:val="26"/>
          <w:u w:color="000000"/>
          <w:rtl w:val="0"/>
        </w:rPr>
        <w:t>b przeniesiona w przestrze</w:t>
      </w:r>
      <w:r>
        <w:rPr>
          <w:rFonts w:ascii="Calibri" w:hAnsi="Calibri" w:hint="default"/>
          <w:sz w:val="26"/>
          <w:szCs w:val="26"/>
          <w:u w:color="000000"/>
          <w:rtl w:val="0"/>
        </w:rPr>
        <w:t xml:space="preserve">ń </w:t>
      </w:r>
      <w:r>
        <w:rPr>
          <w:rFonts w:ascii="Calibri" w:hAnsi="Calibri"/>
          <w:sz w:val="26"/>
          <w:szCs w:val="26"/>
          <w:u w:color="000000"/>
          <w:rtl w:val="0"/>
        </w:rPr>
        <w:t xml:space="preserve">galerii.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