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9E" w:rsidRDefault="0070749E" w:rsidP="005763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6326">
        <w:rPr>
          <w:rFonts w:eastAsia="Times New Roman" w:cstheme="minorHAnsi"/>
          <w:b/>
          <w:lang w:eastAsia="pl-PL"/>
        </w:rPr>
        <w:t>REGULAMIN PRACOWNI ARTYSTYCZNYCH</w:t>
      </w:r>
    </w:p>
    <w:p w:rsidR="00576326" w:rsidRPr="00576326" w:rsidRDefault="00576326" w:rsidP="0057632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76326" w:rsidRPr="0070749E" w:rsidRDefault="00576326" w:rsidP="0070749E">
      <w:pPr>
        <w:spacing w:after="0" w:line="240" w:lineRule="auto"/>
        <w:rPr>
          <w:rFonts w:eastAsia="Times New Roman" w:cstheme="minorHAnsi"/>
          <w:lang w:eastAsia="pl-PL"/>
        </w:rPr>
      </w:pPr>
    </w:p>
    <w:p w:rsidR="0070749E" w:rsidRPr="0070749E" w:rsidRDefault="0070749E" w:rsidP="0070749E">
      <w:pPr>
        <w:spacing w:after="0" w:line="240" w:lineRule="auto"/>
        <w:rPr>
          <w:rFonts w:eastAsia="Times New Roman" w:cstheme="minorHAnsi"/>
          <w:lang w:eastAsia="pl-PL"/>
        </w:rPr>
      </w:pPr>
      <w:r w:rsidRPr="0070749E">
        <w:rPr>
          <w:rFonts w:eastAsia="Times New Roman" w:cstheme="minorHAnsi"/>
          <w:lang w:eastAsia="pl-PL"/>
        </w:rPr>
        <w:t>Centrum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Kultury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ZAMEK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ramach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statutowej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działalności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organizuje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zajęcia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artystyczne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adresowane</w:t>
      </w:r>
    </w:p>
    <w:p w:rsidR="00576326" w:rsidRDefault="0070749E" w:rsidP="0070749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70749E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dzieci,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młodzieży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dorosłych.</w:t>
      </w:r>
      <w:r w:rsidR="00576326">
        <w:rPr>
          <w:rFonts w:eastAsia="Times New Roman" w:cstheme="minorHAnsi"/>
          <w:lang w:eastAsia="pl-PL"/>
        </w:rPr>
        <w:t xml:space="preserve"> </w:t>
      </w:r>
      <w:r w:rsidRPr="0070749E">
        <w:rPr>
          <w:rFonts w:eastAsia="Times New Roman" w:cstheme="minorHAnsi"/>
          <w:lang w:eastAsia="pl-PL"/>
        </w:rPr>
        <w:t>Szczegółowe zasady uczestnictwa w zajęciach określa niniejszy regulamin.</w:t>
      </w:r>
    </w:p>
    <w:p w:rsidR="0070749E" w:rsidRPr="0070749E" w:rsidRDefault="00576326" w:rsidP="0070749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</w:p>
    <w:p w:rsidR="0070749E" w:rsidRPr="00576326" w:rsidRDefault="0070749E" w:rsidP="0057632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Informacja o prowadzonych zajęciach dostępna jest na stronie internetowej instytucji www.ckzamek.pl, w drukowanych materiałach informacyjnych (ulotki, afisze itp.) dostępnych m.in. w</w:t>
      </w:r>
      <w:r w:rsidR="00576326" w:rsidRPr="00576326">
        <w:rPr>
          <w:rFonts w:eastAsia="Times New Roman" w:cstheme="minorHAnsi"/>
          <w:lang w:eastAsia="pl-PL"/>
        </w:rPr>
        <w:t xml:space="preserve"> </w:t>
      </w:r>
      <w:r w:rsidR="00576326">
        <w:rPr>
          <w:rFonts w:eastAsia="Times New Roman" w:cstheme="minorHAnsi"/>
          <w:lang w:eastAsia="pl-PL"/>
        </w:rPr>
        <w:t>siedzibie ZAMKU</w:t>
      </w:r>
      <w:r w:rsidRPr="00576326">
        <w:rPr>
          <w:rFonts w:eastAsia="Times New Roman" w:cstheme="minorHAnsi"/>
          <w:lang w:eastAsia="pl-PL"/>
        </w:rPr>
        <w:t xml:space="preserve"> przy ulicy Św. Marcin 80/82</w:t>
      </w:r>
      <w:r w:rsidR="00576326">
        <w:rPr>
          <w:rFonts w:eastAsia="Times New Roman" w:cstheme="minorHAnsi"/>
          <w:lang w:eastAsia="pl-PL"/>
        </w:rPr>
        <w:t>, na portalu społecznościowym Facebook (</w:t>
      </w:r>
      <w:proofErr w:type="spellStart"/>
      <w:r w:rsidRPr="00576326">
        <w:rPr>
          <w:rFonts w:eastAsia="Times New Roman" w:cstheme="minorHAnsi"/>
          <w:lang w:eastAsia="pl-PL"/>
        </w:rPr>
        <w:t>zamekdzieciom</w:t>
      </w:r>
      <w:proofErr w:type="spellEnd"/>
      <w:r w:rsidR="00576326">
        <w:rPr>
          <w:rFonts w:eastAsia="Times New Roman" w:cstheme="minorHAnsi"/>
          <w:lang w:eastAsia="pl-PL"/>
        </w:rPr>
        <w:t>)</w:t>
      </w:r>
      <w:r w:rsidRPr="00576326">
        <w:rPr>
          <w:rFonts w:eastAsia="Times New Roman" w:cstheme="minorHAnsi"/>
          <w:lang w:eastAsia="pl-PL"/>
        </w:rPr>
        <w:t xml:space="preserve">, a także </w:t>
      </w:r>
      <w:r w:rsidR="00576326" w:rsidRPr="00576326">
        <w:rPr>
          <w:rFonts w:eastAsia="Times New Roman" w:cstheme="minorHAnsi"/>
          <w:lang w:eastAsia="pl-PL"/>
        </w:rPr>
        <w:t>jest</w:t>
      </w:r>
      <w:r w:rsidR="00576326" w:rsidRP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udzielana telefonicznie przez biuro Działu Edukacji Artystycznej (tel. 61 64 65 317)</w:t>
      </w:r>
      <w:r w:rsidR="00A66564" w:rsidRPr="00576326">
        <w:rPr>
          <w:rFonts w:eastAsia="Times New Roman" w:cstheme="minorHAnsi"/>
          <w:lang w:eastAsia="pl-PL"/>
        </w:rPr>
        <w:t xml:space="preserve"> oraz w punkcie informacyjnym (tel</w:t>
      </w:r>
      <w:r w:rsidRPr="00576326">
        <w:rPr>
          <w:rFonts w:eastAsia="Times New Roman" w:cstheme="minorHAnsi"/>
          <w:lang w:eastAsia="pl-PL"/>
        </w:rPr>
        <w:t>.</w:t>
      </w:r>
      <w:r w:rsidR="00A66564" w:rsidRPr="00576326">
        <w:rPr>
          <w:rFonts w:eastAsia="Times New Roman" w:cstheme="minorHAnsi"/>
          <w:lang w:eastAsia="pl-PL"/>
        </w:rPr>
        <w:t xml:space="preserve"> 61</w:t>
      </w:r>
      <w:r w:rsidR="00576326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64</w:t>
      </w:r>
      <w:r w:rsidR="00576326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65</w:t>
      </w:r>
      <w:r w:rsidR="00576326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272).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Zajęcia adresowane są do określonych grup wiekowych, a liczebność poszczególnych grup zajęciowych określa CK ZAMEK.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Zapisy na zajęcia odbywają się bezpośrednio w pracowniach</w:t>
      </w:r>
      <w:r w:rsidR="00576326">
        <w:rPr>
          <w:rFonts w:eastAsia="Times New Roman" w:cstheme="minorHAnsi"/>
          <w:lang w:eastAsia="pl-PL"/>
        </w:rPr>
        <w:t>,</w:t>
      </w:r>
      <w:r w:rsidRPr="00576326">
        <w:rPr>
          <w:rFonts w:eastAsia="Times New Roman" w:cstheme="minorHAnsi"/>
          <w:lang w:eastAsia="pl-PL"/>
        </w:rPr>
        <w:t xml:space="preserve"> w siedzibie CK ZAMEK.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Osoby zapisane na poszczególne zaj</w:t>
      </w:r>
      <w:r w:rsidR="00A66564" w:rsidRPr="00576326">
        <w:rPr>
          <w:rFonts w:eastAsia="Times New Roman" w:cstheme="minorHAnsi"/>
          <w:lang w:eastAsia="pl-PL"/>
        </w:rPr>
        <w:t>ęcia w sezonie artystycznym 2017</w:t>
      </w:r>
      <w:r w:rsidR="00576326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/</w:t>
      </w:r>
      <w:r w:rsidR="00576326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2018</w:t>
      </w:r>
      <w:r w:rsidRPr="00576326">
        <w:rPr>
          <w:rFonts w:eastAsia="Times New Roman" w:cstheme="minorHAnsi"/>
          <w:lang w:eastAsia="pl-PL"/>
        </w:rPr>
        <w:t xml:space="preserve"> mogą uczestniczyć w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zajęciach pod warunkiem, że wniosły należne opłaty za uczestnictwo i złożyły kartę uczestnictwa,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której ważność wygasa w czerwcu 2018</w:t>
      </w:r>
      <w:r w:rsidR="00576326">
        <w:rPr>
          <w:rFonts w:eastAsia="Times New Roman" w:cstheme="minorHAnsi"/>
          <w:lang w:eastAsia="pl-PL"/>
        </w:rPr>
        <w:t xml:space="preserve"> roku</w:t>
      </w:r>
      <w:r w:rsidRPr="00576326">
        <w:rPr>
          <w:rFonts w:eastAsia="Times New Roman" w:cstheme="minorHAnsi"/>
          <w:lang w:eastAsia="pl-PL"/>
        </w:rPr>
        <w:t>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Uczestnikami zajęć mogą być osoby wyrażające chęć uczestnictwa, spełniające kryteria wiekowe i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warunki regulaminu. W przypadku małoletnich na udział w zajęciach konieczna jest zgoda rodziców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/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opiekunów.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Zajęcia prowadzone przez CK ZAMEK są odpłatne. Decyzję o wysokości płatności za zajęcia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podejmuje Dyrektor Centrum Kultury ZAMEK.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Odpłatność za zajęcia określona jest jako opłata roczna za uczestnictwo w zajęciach w okresie</w:t>
      </w:r>
      <w:r w:rsidR="00576326">
        <w:rPr>
          <w:rFonts w:eastAsia="Times New Roman" w:cstheme="minorHAnsi"/>
          <w:lang w:eastAsia="pl-PL"/>
        </w:rPr>
        <w:t xml:space="preserve"> </w:t>
      </w:r>
      <w:r w:rsidR="00576326" w:rsidRPr="00576326">
        <w:rPr>
          <w:rFonts w:eastAsia="Times New Roman" w:cstheme="minorHAnsi"/>
          <w:b/>
          <w:lang w:eastAsia="pl-PL"/>
        </w:rPr>
        <w:t>wrzesień 2017</w:t>
      </w:r>
      <w:r w:rsidRPr="00576326">
        <w:rPr>
          <w:rFonts w:eastAsia="Times New Roman" w:cstheme="minorHAnsi"/>
          <w:b/>
          <w:lang w:eastAsia="pl-PL"/>
        </w:rPr>
        <w:t>–</w:t>
      </w:r>
      <w:r w:rsidR="00576326" w:rsidRPr="00576326">
        <w:rPr>
          <w:rFonts w:eastAsia="Times New Roman" w:cstheme="minorHAnsi"/>
          <w:b/>
          <w:lang w:eastAsia="pl-PL"/>
        </w:rPr>
        <w:t>czerwiec</w:t>
      </w:r>
      <w:r w:rsidRPr="00576326">
        <w:rPr>
          <w:rFonts w:eastAsia="Times New Roman" w:cstheme="minorHAnsi"/>
          <w:b/>
          <w:lang w:eastAsia="pl-PL"/>
        </w:rPr>
        <w:t xml:space="preserve"> 2018</w:t>
      </w:r>
      <w:r w:rsidRPr="00576326">
        <w:rPr>
          <w:rFonts w:eastAsia="Times New Roman" w:cstheme="minorHAnsi"/>
          <w:lang w:eastAsia="pl-PL"/>
        </w:rPr>
        <w:t xml:space="preserve"> (w przypadku semestralnych zajęć opłata półroczna). Opłatę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roczn</w:t>
      </w:r>
      <w:r w:rsidR="00576326">
        <w:rPr>
          <w:rFonts w:eastAsia="Times New Roman" w:cstheme="minorHAnsi"/>
          <w:lang w:eastAsia="pl-PL"/>
        </w:rPr>
        <w:t>ą należy uregulować przy zapisach</w:t>
      </w:r>
      <w:r w:rsidRPr="00576326">
        <w:rPr>
          <w:rFonts w:eastAsia="Times New Roman" w:cstheme="minorHAnsi"/>
          <w:lang w:eastAsia="pl-PL"/>
        </w:rPr>
        <w:t>: jednorazowo z rabatem 10% lub w 2 równych ratach bez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zniżki (I rata do 14 dni po zapisaniu się, II rata do końca stycznia 2018 roku).</w:t>
      </w:r>
      <w:r w:rsidR="00576326">
        <w:rPr>
          <w:rFonts w:eastAsia="Times New Roman" w:cstheme="minorHAnsi"/>
          <w:lang w:eastAsia="pl-PL"/>
        </w:rPr>
        <w:t xml:space="preserve"> </w:t>
      </w:r>
      <w:r w:rsidR="00576326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W przypadku zajęć prowadzonych w systemie półrocznym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/semestralnym opłatę należy uregulować najpóźniej do 14 dni po zapisaniu się.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W przypadku opłaty półrocznej nie obowiązuje zniżka 10%.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Karta Rodziny Dużej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–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każdy posiadacz karty otrzyma 30% zniżki na pracownię, do której się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zapisał (zarówno przy wpłacie jednorazowej, ratalnej </w:t>
      </w:r>
      <w:r w:rsidR="00576326">
        <w:rPr>
          <w:rFonts w:eastAsia="Times New Roman" w:cstheme="minorHAnsi"/>
          <w:lang w:eastAsia="pl-PL"/>
        </w:rPr>
        <w:t xml:space="preserve">jak </w:t>
      </w:r>
      <w:r w:rsidRPr="00576326">
        <w:rPr>
          <w:rFonts w:eastAsia="Times New Roman" w:cstheme="minorHAnsi"/>
          <w:lang w:eastAsia="pl-PL"/>
        </w:rPr>
        <w:t xml:space="preserve">i półrocznej). Zniżka nie łączy się </w:t>
      </w:r>
      <w:r w:rsidR="00576326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z innymi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zniżkami obowiązującymi w CK ZAMEK, wynikającymi z regulaminu uczestnictwa </w:t>
      </w:r>
      <w:r w:rsidR="00576326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w pracowniach</w:t>
      </w:r>
      <w:r w:rsidR="00576326">
        <w:rPr>
          <w:rFonts w:eastAsia="Times New Roman" w:cstheme="minorHAnsi"/>
          <w:lang w:eastAsia="pl-PL"/>
        </w:rPr>
        <w:t xml:space="preserve"> zamkowych (</w:t>
      </w:r>
      <w:r w:rsidRPr="00576326">
        <w:rPr>
          <w:rFonts w:eastAsia="Times New Roman" w:cstheme="minorHAnsi"/>
          <w:lang w:eastAsia="pl-PL"/>
        </w:rPr>
        <w:t>rabat 10% przy wpłacie pełnej kwoty za uczestnictwo</w:t>
      </w:r>
      <w:r w:rsidR="00576326">
        <w:rPr>
          <w:rFonts w:eastAsia="Times New Roman" w:cstheme="minorHAnsi"/>
          <w:lang w:eastAsia="pl-PL"/>
        </w:rPr>
        <w:t>)</w:t>
      </w:r>
      <w:r w:rsidRPr="00576326">
        <w:rPr>
          <w:rFonts w:eastAsia="Times New Roman" w:cstheme="minorHAnsi"/>
          <w:lang w:eastAsia="pl-PL"/>
        </w:rPr>
        <w:t>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Udział pracowników CK ZAMEK oraz i</w:t>
      </w:r>
      <w:r w:rsidR="00A66564" w:rsidRPr="00576326">
        <w:rPr>
          <w:rFonts w:eastAsia="Times New Roman" w:cstheme="minorHAnsi"/>
          <w:lang w:eastAsia="pl-PL"/>
        </w:rPr>
        <w:t>ch rodzin w zajęciach jest płatny. Pracownikom przysługuje 80% zniżki opłaty rocznej</w:t>
      </w:r>
      <w:r w:rsidR="00C742AB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/</w:t>
      </w:r>
      <w:r w:rsidR="00C742AB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półrocznej</w:t>
      </w:r>
      <w:r w:rsidR="00C742AB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/</w:t>
      </w:r>
      <w:r w:rsidR="00C742AB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 xml:space="preserve">ratalnej. Zniżka nie łączy się z innymi zniżkami obowiązującymi w CK ZAMEK, wynikającymi z regulaminu uczestnictwa </w:t>
      </w:r>
      <w:r w:rsidR="00C742AB">
        <w:rPr>
          <w:rFonts w:eastAsia="Times New Roman" w:cstheme="minorHAnsi"/>
          <w:lang w:eastAsia="pl-PL"/>
        </w:rPr>
        <w:br/>
      </w:r>
      <w:r w:rsidR="00A66564" w:rsidRPr="00576326">
        <w:rPr>
          <w:rFonts w:eastAsia="Times New Roman" w:cstheme="minorHAnsi"/>
          <w:lang w:eastAsia="pl-PL"/>
        </w:rPr>
        <w:t>w pracowniach zamkowych</w:t>
      </w:r>
      <w:r w:rsidR="00C742AB">
        <w:rPr>
          <w:rFonts w:eastAsia="Times New Roman" w:cstheme="minorHAnsi"/>
          <w:lang w:eastAsia="pl-PL"/>
        </w:rPr>
        <w:t xml:space="preserve"> (</w:t>
      </w:r>
      <w:r w:rsidR="00A66564" w:rsidRPr="00576326">
        <w:rPr>
          <w:rFonts w:eastAsia="Times New Roman" w:cstheme="minorHAnsi"/>
          <w:lang w:eastAsia="pl-PL"/>
        </w:rPr>
        <w:t>rabat 10% przy wpłacie pełnej kwoty za uczestnictwo</w:t>
      </w:r>
      <w:r w:rsidR="00C742AB">
        <w:rPr>
          <w:rFonts w:eastAsia="Times New Roman" w:cstheme="minorHAnsi"/>
          <w:lang w:eastAsia="pl-PL"/>
        </w:rPr>
        <w:t>)</w:t>
      </w:r>
      <w:r w:rsidR="00A66564" w:rsidRPr="00576326">
        <w:rPr>
          <w:rFonts w:eastAsia="Times New Roman" w:cstheme="minorHAnsi"/>
          <w:lang w:eastAsia="pl-PL"/>
        </w:rPr>
        <w:t>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Płatności za zajęcia (po zapisaniu się u instruktora do pracowni</w:t>
      </w:r>
      <w:r w:rsidR="00C742AB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/</w:t>
      </w:r>
      <w:r w:rsidR="00C742AB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zespołu oraz wypełnieniu karty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uczestnika) dokonać można w kasie CK ZAMEK, w godzinach jej urzędowania. Następnie wypełnioną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kartę uczestnika z poświadczeniem zapłaty należy oddać instruktorowi.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 xml:space="preserve">Uczestnik, który nie wniósł należnej opłaty w wymaganym terminie, nie może brać udziału </w:t>
      </w:r>
      <w:r w:rsidR="00C742AB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w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zajęciach i zostaje skreślony z listy uczestników.</w:t>
      </w:r>
    </w:p>
    <w:p w:rsidR="00576326" w:rsidRDefault="00576326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70749E" w:rsidRPr="00576326">
        <w:rPr>
          <w:rFonts w:eastAsia="Times New Roman" w:cstheme="minorHAnsi"/>
          <w:lang w:eastAsia="pl-PL"/>
        </w:rPr>
        <w:t>czestnik</w:t>
      </w:r>
      <w:r w:rsidR="00C742AB">
        <w:rPr>
          <w:rFonts w:eastAsia="Times New Roman" w:cstheme="minorHAnsi"/>
          <w:lang w:eastAsia="pl-PL"/>
        </w:rPr>
        <w:t xml:space="preserve"> </w:t>
      </w:r>
      <w:r w:rsidR="0070749E" w:rsidRPr="00576326">
        <w:rPr>
          <w:rFonts w:eastAsia="Times New Roman" w:cstheme="minorHAnsi"/>
          <w:lang w:eastAsia="pl-PL"/>
        </w:rPr>
        <w:t>/</w:t>
      </w:r>
      <w:r w:rsidR="00C742AB">
        <w:rPr>
          <w:rFonts w:eastAsia="Times New Roman" w:cstheme="minorHAnsi"/>
          <w:lang w:eastAsia="pl-PL"/>
        </w:rPr>
        <w:t xml:space="preserve"> </w:t>
      </w:r>
      <w:r w:rsidR="0070749E" w:rsidRPr="00576326">
        <w:rPr>
          <w:rFonts w:eastAsia="Times New Roman" w:cstheme="minorHAnsi"/>
          <w:lang w:eastAsia="pl-PL"/>
        </w:rPr>
        <w:t>opiekun prawny uczestnika wyraża zgodę na utrwalanie i rozpowszechnianie przez CK</w:t>
      </w:r>
      <w:r>
        <w:rPr>
          <w:rFonts w:eastAsia="Times New Roman" w:cstheme="minorHAnsi"/>
          <w:lang w:eastAsia="pl-PL"/>
        </w:rPr>
        <w:t xml:space="preserve"> </w:t>
      </w:r>
      <w:r w:rsidR="0070749E" w:rsidRPr="00576326">
        <w:rPr>
          <w:rFonts w:eastAsia="Times New Roman" w:cstheme="minorHAnsi"/>
          <w:lang w:eastAsia="pl-PL"/>
        </w:rPr>
        <w:t xml:space="preserve">ZAMEK wizerunku </w:t>
      </w:r>
      <w:r w:rsidR="00A66564" w:rsidRPr="00576326">
        <w:rPr>
          <w:rFonts w:eastAsia="Times New Roman" w:cstheme="minorHAnsi"/>
          <w:lang w:eastAsia="pl-PL"/>
        </w:rPr>
        <w:t>oraz prac</w:t>
      </w:r>
      <w:r w:rsidR="00C742AB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>/</w:t>
      </w:r>
      <w:r w:rsidR="00C742AB">
        <w:rPr>
          <w:rFonts w:eastAsia="Times New Roman" w:cstheme="minorHAnsi"/>
          <w:lang w:eastAsia="pl-PL"/>
        </w:rPr>
        <w:t xml:space="preserve"> </w:t>
      </w:r>
      <w:r w:rsidR="00A66564" w:rsidRPr="00576326">
        <w:rPr>
          <w:rFonts w:eastAsia="Times New Roman" w:cstheme="minorHAnsi"/>
          <w:lang w:eastAsia="pl-PL"/>
        </w:rPr>
        <w:t xml:space="preserve">dzieł wykonanych przez </w:t>
      </w:r>
      <w:r w:rsidR="0070749E" w:rsidRPr="00576326">
        <w:rPr>
          <w:rFonts w:eastAsia="Times New Roman" w:cstheme="minorHAnsi"/>
          <w:lang w:eastAsia="pl-PL"/>
        </w:rPr>
        <w:t>uczestnika</w:t>
      </w:r>
      <w:r w:rsidR="00A66564" w:rsidRPr="00576326">
        <w:rPr>
          <w:rFonts w:eastAsia="Times New Roman" w:cstheme="minorHAnsi"/>
          <w:lang w:eastAsia="pl-PL"/>
        </w:rPr>
        <w:t xml:space="preserve"> podczas zajęć </w:t>
      </w:r>
      <w:r w:rsidR="00C742AB">
        <w:rPr>
          <w:rFonts w:eastAsia="Times New Roman" w:cstheme="minorHAnsi"/>
          <w:lang w:eastAsia="pl-PL"/>
        </w:rPr>
        <w:br/>
      </w:r>
      <w:r w:rsidR="00A66564" w:rsidRPr="00576326">
        <w:rPr>
          <w:rFonts w:eastAsia="Times New Roman" w:cstheme="minorHAnsi"/>
          <w:lang w:eastAsia="pl-PL"/>
        </w:rPr>
        <w:t>w pracowniach</w:t>
      </w:r>
      <w:r w:rsidR="0070749E" w:rsidRPr="00576326">
        <w:rPr>
          <w:rFonts w:eastAsia="Times New Roman" w:cstheme="minorHAnsi"/>
          <w:lang w:eastAsia="pl-PL"/>
        </w:rPr>
        <w:t xml:space="preserve"> w cel</w:t>
      </w:r>
      <w:r w:rsidR="00C742AB">
        <w:rPr>
          <w:rFonts w:eastAsia="Times New Roman" w:cstheme="minorHAnsi"/>
          <w:lang w:eastAsia="pl-PL"/>
        </w:rPr>
        <w:t>u dokumentacji działań CK ZAMEK,</w:t>
      </w:r>
      <w:r w:rsidR="0070749E" w:rsidRPr="00576326">
        <w:rPr>
          <w:rFonts w:eastAsia="Times New Roman" w:cstheme="minorHAnsi"/>
          <w:lang w:eastAsia="pl-PL"/>
        </w:rPr>
        <w:t xml:space="preserve"> informowania o</w:t>
      </w:r>
      <w:r w:rsidR="00C742AB">
        <w:rPr>
          <w:rFonts w:eastAsia="Times New Roman" w:cstheme="minorHAnsi"/>
          <w:lang w:eastAsia="pl-PL"/>
        </w:rPr>
        <w:t xml:space="preserve"> jego</w:t>
      </w:r>
      <w:r w:rsidR="0070749E" w:rsidRPr="00576326">
        <w:rPr>
          <w:rFonts w:eastAsia="Times New Roman" w:cstheme="minorHAnsi"/>
          <w:lang w:eastAsia="pl-PL"/>
        </w:rPr>
        <w:t xml:space="preserve"> działaniach </w:t>
      </w:r>
      <w:r w:rsidR="00C742AB">
        <w:rPr>
          <w:rFonts w:eastAsia="Times New Roman" w:cstheme="minorHAnsi"/>
          <w:lang w:eastAsia="pl-PL"/>
        </w:rPr>
        <w:br/>
      </w:r>
      <w:r w:rsidR="0070749E" w:rsidRPr="00576326">
        <w:rPr>
          <w:rFonts w:eastAsia="Times New Roman" w:cstheme="minorHAnsi"/>
          <w:lang w:eastAsia="pl-PL"/>
        </w:rPr>
        <w:t xml:space="preserve">(np. publikacja zdjęć w prasie i Internecie) </w:t>
      </w:r>
      <w:r w:rsidR="00C742AB">
        <w:rPr>
          <w:rFonts w:eastAsia="Times New Roman" w:cstheme="minorHAnsi"/>
          <w:lang w:eastAsia="pl-PL"/>
        </w:rPr>
        <w:t>i</w:t>
      </w:r>
      <w:r w:rsidR="0070749E" w:rsidRPr="00576326">
        <w:rPr>
          <w:rFonts w:eastAsia="Times New Roman" w:cstheme="minorHAnsi"/>
          <w:lang w:eastAsia="pl-PL"/>
        </w:rPr>
        <w:t xml:space="preserve"> promocji CK ZAMEK.</w:t>
      </w:r>
      <w:r w:rsidR="00C742AB">
        <w:rPr>
          <w:rFonts w:eastAsia="Times New Roman" w:cstheme="minorHAnsi"/>
          <w:lang w:eastAsia="pl-PL"/>
        </w:rPr>
        <w:t xml:space="preserve"> Po</w:t>
      </w:r>
      <w:r w:rsidR="0070749E" w:rsidRPr="00576326">
        <w:rPr>
          <w:rFonts w:eastAsia="Times New Roman" w:cstheme="minorHAnsi"/>
          <w:lang w:eastAsia="pl-PL"/>
        </w:rPr>
        <w:t xml:space="preserve">wyższa </w:t>
      </w:r>
      <w:r w:rsidR="00C742AB">
        <w:rPr>
          <w:rFonts w:eastAsia="Times New Roman" w:cstheme="minorHAnsi"/>
          <w:lang w:eastAsia="pl-PL"/>
        </w:rPr>
        <w:t>z</w:t>
      </w:r>
      <w:r w:rsidR="00C742AB" w:rsidRPr="00576326">
        <w:rPr>
          <w:rFonts w:eastAsia="Times New Roman" w:cstheme="minorHAnsi"/>
          <w:lang w:eastAsia="pl-PL"/>
        </w:rPr>
        <w:t xml:space="preserve">goda </w:t>
      </w:r>
      <w:r w:rsidR="0070749E" w:rsidRPr="00576326">
        <w:rPr>
          <w:rFonts w:eastAsia="Times New Roman" w:cstheme="minorHAnsi"/>
          <w:lang w:eastAsia="pl-PL"/>
        </w:rPr>
        <w:t>nie</w:t>
      </w:r>
      <w:r w:rsidR="00A66564" w:rsidRPr="00576326">
        <w:rPr>
          <w:rFonts w:eastAsia="Times New Roman" w:cstheme="minorHAnsi"/>
          <w:lang w:eastAsia="pl-PL"/>
        </w:rPr>
        <w:t xml:space="preserve"> </w:t>
      </w:r>
      <w:r w:rsidR="0070749E" w:rsidRPr="00576326">
        <w:rPr>
          <w:rFonts w:eastAsia="Times New Roman" w:cstheme="minorHAnsi"/>
          <w:lang w:eastAsia="pl-PL"/>
        </w:rPr>
        <w:t xml:space="preserve">obejmuje sprzedaży (przez CK ZAMEK) </w:t>
      </w:r>
      <w:r w:rsidR="00A66564" w:rsidRPr="00576326">
        <w:rPr>
          <w:rFonts w:eastAsia="Times New Roman" w:cstheme="minorHAnsi"/>
          <w:lang w:eastAsia="pl-PL"/>
        </w:rPr>
        <w:t>w celach reklamowych</w:t>
      </w:r>
      <w:r w:rsidR="00C742AB">
        <w:rPr>
          <w:rFonts w:eastAsia="Times New Roman" w:cstheme="minorHAnsi"/>
          <w:lang w:eastAsia="pl-PL"/>
        </w:rPr>
        <w:t xml:space="preserve"> oraz</w:t>
      </w:r>
      <w:r w:rsidR="00A66564" w:rsidRPr="00576326">
        <w:rPr>
          <w:rFonts w:eastAsia="Times New Roman" w:cstheme="minorHAnsi"/>
          <w:lang w:eastAsia="pl-PL"/>
        </w:rPr>
        <w:t xml:space="preserve"> </w:t>
      </w:r>
      <w:r w:rsidR="0070749E" w:rsidRPr="00576326">
        <w:rPr>
          <w:rFonts w:eastAsia="Times New Roman" w:cstheme="minorHAnsi"/>
          <w:lang w:eastAsia="pl-PL"/>
        </w:rPr>
        <w:t xml:space="preserve">praw do wizerunku </w:t>
      </w:r>
      <w:r w:rsidR="00C742AB">
        <w:rPr>
          <w:rFonts w:eastAsia="Times New Roman" w:cstheme="minorHAnsi"/>
          <w:lang w:eastAsia="pl-PL"/>
        </w:rPr>
        <w:br/>
      </w:r>
      <w:r w:rsidR="00396C5D" w:rsidRPr="00576326">
        <w:rPr>
          <w:rFonts w:eastAsia="Times New Roman" w:cstheme="minorHAnsi"/>
          <w:lang w:eastAsia="pl-PL"/>
        </w:rPr>
        <w:t xml:space="preserve">i </w:t>
      </w:r>
      <w:r w:rsidR="00A66564" w:rsidRPr="00576326">
        <w:rPr>
          <w:rFonts w:eastAsia="Times New Roman" w:cstheme="minorHAnsi"/>
          <w:lang w:eastAsia="pl-PL"/>
        </w:rPr>
        <w:t>wykonanych dzieł</w:t>
      </w:r>
      <w:r w:rsidR="0070749E" w:rsidRPr="00576326">
        <w:rPr>
          <w:rFonts w:eastAsia="Times New Roman" w:cstheme="minorHAnsi"/>
          <w:lang w:eastAsia="pl-PL"/>
        </w:rPr>
        <w:t>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Uczestnikowi, który rezygnuje z zajęć, nie zwracamy poniesionych kosztów za uczestnictwo.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Uczestnik, który w terminie uiszcza należne opłaty, ma zagwarantowane prawo uczestnictwa w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zajęciach, zapewnioną opiekę instruktora oraz możliwość korzystania z pomieszczeń </w:t>
      </w:r>
      <w:r w:rsidR="00C742AB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i niezbędnych materiałów.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Uczestnik bierze udział w zajęciach pracowni</w:t>
      </w:r>
      <w:r w:rsidR="00C742AB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/</w:t>
      </w:r>
      <w:r w:rsidR="00C742AB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zespołu zgodnie z planem pracy </w:t>
      </w:r>
      <w:r w:rsidR="00C742AB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i harmonogramem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zajęć sporządzonym przez instruktora. Osoby nieletnie pozostają pod opieką instruktora tylko w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czasie zajęć.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 xml:space="preserve">W wyjątkowych sytuacjach, </w:t>
      </w:r>
      <w:r w:rsidR="00C742AB">
        <w:rPr>
          <w:rFonts w:eastAsia="Times New Roman" w:cstheme="minorHAnsi"/>
          <w:lang w:eastAsia="pl-PL"/>
        </w:rPr>
        <w:t>tj. choroby</w:t>
      </w:r>
      <w:r w:rsidRPr="00576326">
        <w:rPr>
          <w:rFonts w:eastAsia="Times New Roman" w:cstheme="minorHAnsi"/>
          <w:lang w:eastAsia="pl-PL"/>
        </w:rPr>
        <w:t xml:space="preserve"> instruktora, zajęcia zostają odwołane. W przypadku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dłuższej nieobecności prowadzącego CK ZAMEK zapewni zastępstwo. O odwołanych lub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przeniesionych zajęciach uczestników poinformują instruktorzy pracowni prowadzący zajęcia.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Zasady korzystania z materiałów udostępnianych przez CK ZAMEK określają prowadzący zajęcia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instruktorzy. Warunkiem uczestnictwa w niektórych zajęciach (tj. ceramika, malarstwo, tkanina,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grafika, fotografia, itp.) jest zapewnienie przez uczestnika dodatkowych, własnych materiałów, w zakresie przedstawionym przez instruktora. Uczestnik zobowiązany jest do dbania o sprzęt, z którego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korzysta podczas zajęć oraz do zachowania czystości </w:t>
      </w:r>
      <w:r w:rsidR="00C742AB">
        <w:rPr>
          <w:rFonts w:eastAsia="Times New Roman" w:cstheme="minorHAnsi"/>
          <w:lang w:eastAsia="pl-PL"/>
        </w:rPr>
        <w:br/>
        <w:t xml:space="preserve">w miejscu </w:t>
      </w:r>
      <w:r w:rsidRPr="00576326">
        <w:rPr>
          <w:rFonts w:eastAsia="Times New Roman" w:cstheme="minorHAnsi"/>
          <w:lang w:eastAsia="pl-PL"/>
        </w:rPr>
        <w:t>pracy. Za uszkodzony sprzęt z winy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uczestnika, uczestnik zostanie obciążony kosztami naprawy lub kosztem zakupu nowego.</w:t>
      </w:r>
    </w:p>
    <w:p w:rsid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Warunkiem uczestnictwa w zajęciach jest akceptacja niniejszego regulaminu, terminowe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wniesienie opł</w:t>
      </w:r>
      <w:bookmarkStart w:id="0" w:name="_GoBack"/>
      <w:bookmarkEnd w:id="0"/>
      <w:r w:rsidRPr="00576326">
        <w:rPr>
          <w:rFonts w:eastAsia="Times New Roman" w:cstheme="minorHAnsi"/>
          <w:lang w:eastAsia="pl-PL"/>
        </w:rPr>
        <w:t>aty oraz przestrzeganie norm społecznych wobec innych osób, a także przepisów BHP i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przeciwpożarowych, obowiązujących we wszystkich pomieszczeniach </w:t>
      </w:r>
      <w:r w:rsidR="00C742AB">
        <w:rPr>
          <w:rFonts w:eastAsia="Times New Roman" w:cstheme="minorHAnsi"/>
          <w:lang w:eastAsia="pl-PL"/>
        </w:rPr>
        <w:br/>
      </w:r>
      <w:r w:rsidRPr="00576326">
        <w:rPr>
          <w:rFonts w:eastAsia="Times New Roman" w:cstheme="minorHAnsi"/>
          <w:lang w:eastAsia="pl-PL"/>
        </w:rPr>
        <w:t>CK ZAMEK. Uciążliwi uczestnicy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(utrudniający korzystanie z zajęć </w:t>
      </w:r>
      <w:r w:rsidR="00C742AB" w:rsidRPr="00576326">
        <w:rPr>
          <w:rFonts w:eastAsia="Times New Roman" w:cstheme="minorHAnsi"/>
          <w:lang w:eastAsia="pl-PL"/>
        </w:rPr>
        <w:t>innym</w:t>
      </w:r>
      <w:r w:rsidR="00C742AB" w:rsidRP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i nieprzestrzegający przepisów porządkowych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obowiązujących w instytucji) mogą zostać skreśleni z listy uczestników zajęć (jeśli nie odniosą skutku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wcześniejsze słowne upomnienia) bez zwrotu poniesionych kosztów.</w:t>
      </w:r>
    </w:p>
    <w:p w:rsidR="0070749E" w:rsidRPr="00576326" w:rsidRDefault="0070749E" w:rsidP="0070749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576326">
        <w:rPr>
          <w:rFonts w:eastAsia="Times New Roman" w:cstheme="minorHAnsi"/>
          <w:lang w:eastAsia="pl-PL"/>
        </w:rPr>
        <w:t>W imieniu uczestników małoletnich sprawami odpłatności za zajęcia, a także innymi sprawami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>organizacyjnymi zajmują się rodzice lub prawni opiekunowie. Oni także ponoszą odpowiedzialność</w:t>
      </w:r>
      <w:r w:rsidR="00576326">
        <w:rPr>
          <w:rFonts w:eastAsia="Times New Roman" w:cstheme="minorHAnsi"/>
          <w:lang w:eastAsia="pl-PL"/>
        </w:rPr>
        <w:t xml:space="preserve"> </w:t>
      </w:r>
      <w:r w:rsidRPr="00576326">
        <w:rPr>
          <w:rFonts w:eastAsia="Times New Roman" w:cstheme="minorHAnsi"/>
          <w:lang w:eastAsia="pl-PL"/>
        </w:rPr>
        <w:t xml:space="preserve">za </w:t>
      </w:r>
      <w:r w:rsidRPr="00576326">
        <w:rPr>
          <w:rFonts w:cstheme="minorHAnsi"/>
        </w:rPr>
        <w:t>zachowanie swoich dzieci.</w:t>
      </w:r>
    </w:p>
    <w:p w:rsidR="0070749E" w:rsidRPr="0070749E" w:rsidRDefault="0070749E" w:rsidP="0070749E">
      <w:pPr>
        <w:spacing w:after="0" w:line="240" w:lineRule="auto"/>
        <w:rPr>
          <w:rFonts w:eastAsia="Times New Roman" w:cstheme="minorHAnsi"/>
          <w:lang w:eastAsia="pl-PL"/>
        </w:rPr>
      </w:pPr>
    </w:p>
    <w:p w:rsidR="000B67CD" w:rsidRPr="0070749E" w:rsidRDefault="000B67CD" w:rsidP="0070749E">
      <w:pPr>
        <w:rPr>
          <w:rFonts w:cstheme="minorHAnsi"/>
        </w:rPr>
      </w:pPr>
    </w:p>
    <w:sectPr w:rsidR="000B67CD" w:rsidRPr="0070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776"/>
    <w:multiLevelType w:val="hybridMultilevel"/>
    <w:tmpl w:val="2E782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728A4"/>
    <w:multiLevelType w:val="hybridMultilevel"/>
    <w:tmpl w:val="9F1C6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4C02"/>
    <w:multiLevelType w:val="hybridMultilevel"/>
    <w:tmpl w:val="9680118E"/>
    <w:lvl w:ilvl="0" w:tplc="F17E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E"/>
    <w:rsid w:val="000B67CD"/>
    <w:rsid w:val="00396C5D"/>
    <w:rsid w:val="00576326"/>
    <w:rsid w:val="0070749E"/>
    <w:rsid w:val="00A66564"/>
    <w:rsid w:val="00C742AB"/>
    <w:rsid w:val="00D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6568-BED5-4878-ADD3-43F3145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Asia</cp:lastModifiedBy>
  <cp:revision>2</cp:revision>
  <cp:lastPrinted>2017-07-26T10:30:00Z</cp:lastPrinted>
  <dcterms:created xsi:type="dcterms:W3CDTF">2017-07-31T07:11:00Z</dcterms:created>
  <dcterms:modified xsi:type="dcterms:W3CDTF">2017-07-31T07:11:00Z</dcterms:modified>
</cp:coreProperties>
</file>